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6803A" w14:textId="77777777" w:rsidR="00690E0F" w:rsidRDefault="002568A2">
      <w:r>
        <w:t>Research:</w:t>
      </w:r>
    </w:p>
    <w:p w14:paraId="75020E5A" w14:textId="77777777" w:rsidR="002568A2" w:rsidRDefault="002568A2"/>
    <w:p w14:paraId="6AED985D" w14:textId="77777777" w:rsidR="002568A2" w:rsidRDefault="002568A2">
      <w:r>
        <w:t>Camelot (should reference King Arthur, Guinevere, Lancelot)</w:t>
      </w:r>
    </w:p>
    <w:p w14:paraId="37FB29C9" w14:textId="77777777" w:rsidR="002568A2" w:rsidRDefault="002568A2">
      <w:r>
        <w:t>Morgan Le Fay</w:t>
      </w:r>
    </w:p>
    <w:p w14:paraId="397EE38E" w14:textId="77777777" w:rsidR="002568A2" w:rsidRDefault="002568A2">
      <w:r>
        <w:t>Holy Grail</w:t>
      </w:r>
    </w:p>
    <w:p w14:paraId="53EC88C4" w14:textId="77777777" w:rsidR="002568A2" w:rsidRDefault="002568A2">
      <w:r>
        <w:t>Round Table</w:t>
      </w:r>
    </w:p>
    <w:p w14:paraId="34479A4D" w14:textId="77777777" w:rsidR="002568A2" w:rsidRDefault="002568A2">
      <w:r>
        <w:t>Merlin</w:t>
      </w:r>
    </w:p>
    <w:p w14:paraId="39F7404F" w14:textId="77777777" w:rsidR="002568A2" w:rsidRDefault="002568A2">
      <w:proofErr w:type="spellStart"/>
      <w:r>
        <w:t>Mordred</w:t>
      </w:r>
      <w:proofErr w:type="spellEnd"/>
    </w:p>
    <w:p w14:paraId="5D6AE359" w14:textId="77777777" w:rsidR="002568A2" w:rsidRDefault="002568A2">
      <w:proofErr w:type="spellStart"/>
      <w:r>
        <w:t>Morgause</w:t>
      </w:r>
      <w:proofErr w:type="spellEnd"/>
    </w:p>
    <w:p w14:paraId="68A0C690" w14:textId="77777777" w:rsidR="002568A2" w:rsidRDefault="002568A2"/>
    <w:p w14:paraId="7AEE7E77" w14:textId="77777777" w:rsidR="002568A2" w:rsidRDefault="002568A2"/>
    <w:p w14:paraId="2A769A9C" w14:textId="77777777" w:rsidR="002568A2" w:rsidRDefault="002568A2"/>
    <w:p w14:paraId="2316246C" w14:textId="77777777" w:rsidR="002568A2" w:rsidRDefault="002568A2"/>
    <w:p w14:paraId="237FFD3B" w14:textId="77777777" w:rsidR="002568A2" w:rsidRPr="002568A2" w:rsidRDefault="002568A2">
      <w:pPr>
        <w:rPr>
          <w:u w:val="single"/>
        </w:rPr>
      </w:pPr>
    </w:p>
    <w:p w14:paraId="00228A8B" w14:textId="77777777" w:rsidR="002568A2" w:rsidRDefault="002568A2">
      <w:r w:rsidRPr="002568A2">
        <w:rPr>
          <w:u w:val="single"/>
        </w:rPr>
        <w:t>After your research,</w:t>
      </w:r>
      <w:r>
        <w:t xml:space="preserve"> read “</w:t>
      </w:r>
      <w:proofErr w:type="spellStart"/>
      <w:r>
        <w:t>Morte</w:t>
      </w:r>
      <w:proofErr w:type="spellEnd"/>
      <w:r>
        <w:t xml:space="preserve"> d</w:t>
      </w:r>
      <w:r w:rsidR="00216F5F">
        <w:t>’</w:t>
      </w:r>
      <w:bookmarkStart w:id="0" w:name="_GoBack"/>
      <w:bookmarkEnd w:id="0"/>
      <w:r>
        <w:t xml:space="preserve"> Arthur” p 176+ in text book.</w:t>
      </w:r>
    </w:p>
    <w:p w14:paraId="48299C43" w14:textId="77777777" w:rsidR="002568A2" w:rsidRDefault="002568A2">
      <w:r>
        <w:t>Reference the Elements of a Romance (see below and refer to your notes from yesterday) and identify those elements in this story concerning King Arthur.</w:t>
      </w:r>
    </w:p>
    <w:p w14:paraId="7F5C7ECB" w14:textId="77777777" w:rsidR="002568A2" w:rsidRDefault="002568A2"/>
    <w:p w14:paraId="1A7932C6" w14:textId="77777777" w:rsidR="002568A2" w:rsidRDefault="002568A2"/>
    <w:p w14:paraId="369DA7AD" w14:textId="77777777" w:rsidR="002568A2" w:rsidRPr="002568A2" w:rsidRDefault="002568A2">
      <w:pPr>
        <w:rPr>
          <w:i/>
        </w:rPr>
      </w:pPr>
      <w:r w:rsidRPr="002568A2">
        <w:rPr>
          <w:i/>
        </w:rPr>
        <w:t xml:space="preserve">Test of the hero/ </w:t>
      </w:r>
      <w:proofErr w:type="gramStart"/>
      <w:r w:rsidRPr="002568A2">
        <w:rPr>
          <w:i/>
        </w:rPr>
        <w:t>near-perfect</w:t>
      </w:r>
      <w:proofErr w:type="gramEnd"/>
    </w:p>
    <w:p w14:paraId="59367834" w14:textId="77777777" w:rsidR="002568A2" w:rsidRPr="002568A2" w:rsidRDefault="002568A2">
      <w:pPr>
        <w:rPr>
          <w:i/>
        </w:rPr>
      </w:pPr>
      <w:r w:rsidRPr="002568A2">
        <w:rPr>
          <w:i/>
        </w:rPr>
        <w:t>Evil adversary</w:t>
      </w:r>
    </w:p>
    <w:p w14:paraId="19AE535C" w14:textId="77777777" w:rsidR="002568A2" w:rsidRPr="002568A2" w:rsidRDefault="002568A2">
      <w:pPr>
        <w:rPr>
          <w:i/>
        </w:rPr>
      </w:pPr>
      <w:r w:rsidRPr="002568A2">
        <w:rPr>
          <w:i/>
        </w:rPr>
        <w:t>Good vs. Evil</w:t>
      </w:r>
    </w:p>
    <w:p w14:paraId="4FC0BC8C" w14:textId="77777777" w:rsidR="002568A2" w:rsidRPr="002568A2" w:rsidRDefault="002568A2">
      <w:pPr>
        <w:rPr>
          <w:i/>
        </w:rPr>
      </w:pPr>
      <w:r w:rsidRPr="002568A2">
        <w:rPr>
          <w:i/>
        </w:rPr>
        <w:t>Quest</w:t>
      </w:r>
    </w:p>
    <w:p w14:paraId="300E35AE" w14:textId="77777777" w:rsidR="002568A2" w:rsidRPr="002568A2" w:rsidRDefault="002568A2">
      <w:pPr>
        <w:rPr>
          <w:i/>
        </w:rPr>
      </w:pPr>
      <w:r w:rsidRPr="002568A2">
        <w:rPr>
          <w:i/>
        </w:rPr>
        <w:t>Supernatural elements</w:t>
      </w:r>
    </w:p>
    <w:p w14:paraId="2C2E207D" w14:textId="77777777" w:rsidR="002568A2" w:rsidRPr="002568A2" w:rsidRDefault="002568A2">
      <w:pPr>
        <w:rPr>
          <w:i/>
        </w:rPr>
      </w:pPr>
      <w:r w:rsidRPr="002568A2">
        <w:rPr>
          <w:i/>
        </w:rPr>
        <w:t xml:space="preserve">The female figure: maiden in need of rescue, temptress, mother figure, </w:t>
      </w:r>
      <w:proofErr w:type="gramStart"/>
      <w:r w:rsidRPr="002568A2">
        <w:rPr>
          <w:i/>
        </w:rPr>
        <w:t>crone</w:t>
      </w:r>
      <w:proofErr w:type="gramEnd"/>
      <w:r w:rsidRPr="002568A2">
        <w:rPr>
          <w:i/>
        </w:rPr>
        <w:t xml:space="preserve"> (one or more can be present in the stories)</w:t>
      </w:r>
    </w:p>
    <w:p w14:paraId="00A131CF" w14:textId="77777777" w:rsidR="002568A2" w:rsidRPr="002568A2" w:rsidRDefault="002568A2">
      <w:pPr>
        <w:rPr>
          <w:i/>
        </w:rPr>
      </w:pPr>
    </w:p>
    <w:p w14:paraId="43006FDF" w14:textId="77777777" w:rsidR="002568A2" w:rsidRPr="002568A2" w:rsidRDefault="002568A2">
      <w:pPr>
        <w:rPr>
          <w:i/>
        </w:rPr>
      </w:pPr>
      <w:r w:rsidRPr="002568A2">
        <w:rPr>
          <w:i/>
        </w:rPr>
        <w:t>**The Medieval Romance will highlight honor and love within a world of kings and knights.</w:t>
      </w:r>
    </w:p>
    <w:sectPr w:rsidR="002568A2" w:rsidRPr="002568A2" w:rsidSect="00690E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A2"/>
    <w:rsid w:val="00216F5F"/>
    <w:rsid w:val="002568A2"/>
    <w:rsid w:val="0069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F6E7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559</Characters>
  <Application>Microsoft Macintosh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walkernormaf</dc:creator>
  <cp:keywords/>
  <dc:description/>
  <cp:lastModifiedBy>walkernormaf</cp:lastModifiedBy>
  <cp:revision>2</cp:revision>
  <dcterms:created xsi:type="dcterms:W3CDTF">2016-02-11T17:10:00Z</dcterms:created>
  <dcterms:modified xsi:type="dcterms:W3CDTF">2016-02-11T17:18:00Z</dcterms:modified>
</cp:coreProperties>
</file>